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43" w:rsidRDefault="00C84043" w:rsidP="00C8404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201</w:t>
      </w:r>
      <w:r w:rsidR="00912776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年《高等教育基层统计报表》任务分解书</w:t>
      </w:r>
    </w:p>
    <w:p w:rsidR="00C84043" w:rsidRDefault="00C84043" w:rsidP="00C84043">
      <w:pPr>
        <w:widowControl/>
        <w:snapToGrid w:val="0"/>
        <w:spacing w:line="400" w:lineRule="exact"/>
        <w:jc w:val="center"/>
        <w:rPr>
          <w:rFonts w:ascii="方正小标宋简体" w:eastAsia="方正小标宋简体" w:hAnsi="方正小标宋简体" w:cs="宋体"/>
          <w:kern w:val="0"/>
          <w:sz w:val="30"/>
          <w:szCs w:val="20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4510"/>
        <w:gridCol w:w="2933"/>
      </w:tblGrid>
      <w:tr w:rsidR="00F10A94" w:rsidTr="00B52308">
        <w:trPr>
          <w:trHeight w:val="535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表  号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表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名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 w:rsidP="00C84043">
            <w:pPr>
              <w:widowControl/>
              <w:spacing w:line="300" w:lineRule="exact"/>
              <w:ind w:leftChars="-200" w:hangingChars="175" w:hanging="42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责任单位</w:t>
            </w:r>
          </w:p>
        </w:tc>
      </w:tr>
      <w:tr w:rsidR="00F10A94" w:rsidTr="00B52308">
        <w:trPr>
          <w:trHeight w:val="890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高基111表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高基112表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学校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(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机构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)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基本情况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科技处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期刊社</w:t>
            </w:r>
          </w:p>
          <w:p w:rsidR="00F10A94" w:rsidRDefault="00F10A94" w:rsidP="002854F7">
            <w:pPr>
              <w:widowControl/>
              <w:spacing w:line="300" w:lineRule="exact"/>
              <w:rPr>
                <w:rFonts w:ascii="仿宋_GB2312" w:hAnsi="仿宋_GB2312" w:cs="宋体"/>
                <w:spacing w:val="-24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4"/>
                <w:kern w:val="0"/>
                <w:sz w:val="24"/>
              </w:rPr>
              <w:t>大学生就业指导与服务中心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保卫处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第一附属医院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第二附属医院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第三附属医院</w:t>
            </w:r>
          </w:p>
          <w:p w:rsidR="00B51BAC" w:rsidRDefault="00B51BAC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附属中心医院</w:t>
            </w:r>
          </w:p>
          <w:p w:rsidR="00B51BAC" w:rsidRDefault="00B51BAC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附属人民医院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学生处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现代教育技术中心</w:t>
            </w:r>
          </w:p>
        </w:tc>
      </w:tr>
      <w:tr w:rsidR="00F10A94" w:rsidTr="00B52308">
        <w:trPr>
          <w:trHeight w:val="537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普通专科分专业学生数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</w:tc>
      </w:tr>
      <w:tr w:rsidR="00F10A94" w:rsidTr="00B52308">
        <w:trPr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普通本科分专业学生数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</w:tc>
      </w:tr>
      <w:tr w:rsidR="00F10A94" w:rsidTr="00B52308">
        <w:trPr>
          <w:trHeight w:val="758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高基313表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高基314表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成人专科分专业学生数</w:t>
            </w:r>
          </w:p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成人本科分专业学生数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706AC9">
        <w:trPr>
          <w:trHeight w:val="527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高基317表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 w:rsidP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pacing w:val="-8"/>
                <w:kern w:val="0"/>
                <w:sz w:val="24"/>
              </w:rPr>
              <w:t>硕士研究生分专业（领域）学生数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</w:tc>
      </w:tr>
      <w:tr w:rsidR="00F10A94" w:rsidTr="00B52308">
        <w:trPr>
          <w:trHeight w:val="1408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高基321表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在校学生分年龄情况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  <w:p w:rsidR="00F10A94" w:rsidRDefault="00F10A94">
            <w:pPr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B52308">
        <w:trPr>
          <w:trHeight w:val="1081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高基322表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招生、在校学生来源情况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  <w:p w:rsidR="00F10A94" w:rsidRDefault="00F10A94">
            <w:pPr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B52308">
        <w:trPr>
          <w:trHeight w:val="1265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高基331表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学生变动情况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  <w:p w:rsidR="00F10A94" w:rsidRDefault="00F10A94">
            <w:pPr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B52308">
        <w:trPr>
          <w:trHeight w:val="1455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高基332表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学生休退学的主要原因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  <w:p w:rsidR="00F10A94" w:rsidRDefault="00F10A94">
            <w:pPr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B52308">
        <w:trPr>
          <w:trHeight w:val="452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高基341表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在校学生中其他情况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组织部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统战部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团</w:t>
            </w:r>
            <w:r w:rsidR="00E31436"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委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  <w:p w:rsidR="00F10A94" w:rsidRDefault="00F10A94" w:rsidP="00F966A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</w:tc>
      </w:tr>
      <w:tr w:rsidR="00F10A94" w:rsidTr="00B52308">
        <w:trPr>
          <w:trHeight w:val="1558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高基351表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高基361表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60" w:lineRule="exact"/>
              <w:rPr>
                <w:rFonts w:ascii="仿宋_GB2312" w:eastAsia="仿宋_GB2312" w:hAnsi="仿宋_GB2312" w:cs="宋体"/>
                <w:spacing w:val="-28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在职人员攻读硕士学位分专业学生数</w:t>
            </w:r>
          </w:p>
          <w:p w:rsidR="00F10A94" w:rsidRDefault="00F10A94">
            <w:pPr>
              <w:widowControl/>
              <w:spacing w:line="3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其他学生情况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3" w:rsidRDefault="00F10A94" w:rsidP="00CC53C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</w:tc>
      </w:tr>
      <w:tr w:rsidR="001848E7" w:rsidTr="00B52308">
        <w:trPr>
          <w:trHeight w:val="602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E7" w:rsidRPr="00F10A94" w:rsidRDefault="001848E7" w:rsidP="00F10A94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高基371表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E7" w:rsidRDefault="001848E7" w:rsidP="001848E7">
            <w:pPr>
              <w:spacing w:line="36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外国留学生情况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E7" w:rsidRDefault="001848E7" w:rsidP="001848E7">
            <w:pPr>
              <w:spacing w:line="3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</w:tc>
      </w:tr>
      <w:tr w:rsidR="00F10A94" w:rsidTr="00B52308">
        <w:trPr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高基411表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高基421表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高基422表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高基423表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高基424表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高基431表</w:t>
            </w:r>
          </w:p>
          <w:p w:rsidR="00F10A94" w:rsidRPr="00F10A94" w:rsidRDefault="00F10A94" w:rsidP="00F10A94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高基441表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教职工情况</w:t>
            </w:r>
          </w:p>
          <w:p w:rsidR="00F10A94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专任教师、聘请校外教师岗位分类情况</w:t>
            </w:r>
          </w:p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专任教师、聘请校外教师岗位学历（位）情况</w:t>
            </w:r>
          </w:p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专任教师分年龄情况</w:t>
            </w:r>
          </w:p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分学科专任教师数</w:t>
            </w:r>
          </w:p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专任教师变动情况</w:t>
            </w:r>
          </w:p>
          <w:p w:rsidR="00F10A94" w:rsidRDefault="00F10A94" w:rsidP="004913CA">
            <w:pPr>
              <w:widowControl/>
              <w:spacing w:line="320" w:lineRule="exact"/>
              <w:rPr>
                <w:rFonts w:ascii="仿宋_GB2312" w:eastAsia="仿宋_GB2312" w:hAnsi="仿宋_GB2312" w:cs="宋体"/>
                <w:spacing w:val="-20"/>
                <w:kern w:val="0"/>
                <w:sz w:val="24"/>
                <w:szCs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专任教师接受培训情况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</w:tc>
      </w:tr>
      <w:tr w:rsidR="00F10A94" w:rsidTr="00B52308">
        <w:trPr>
          <w:trHeight w:val="756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高基451表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研究生指导教师情况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</w:tc>
      </w:tr>
      <w:tr w:rsidR="00F10A94" w:rsidTr="00B52308">
        <w:trPr>
          <w:trHeight w:val="1804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高基461表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教职工中其他情况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组织部</w:t>
            </w:r>
          </w:p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统战部</w:t>
            </w:r>
          </w:p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团</w:t>
            </w:r>
            <w:r w:rsidR="00FC45DD"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委</w:t>
            </w:r>
          </w:p>
          <w:p w:rsidR="00F10A94" w:rsidRDefault="00F10A94">
            <w:pPr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</w:tc>
      </w:tr>
      <w:tr w:rsidR="00F10A94" w:rsidTr="00B52308">
        <w:trPr>
          <w:trHeight w:val="1054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高基511表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校舍情况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后勤管理处</w:t>
            </w:r>
          </w:p>
        </w:tc>
      </w:tr>
      <w:tr w:rsidR="00F10A94" w:rsidTr="00B52308">
        <w:trPr>
          <w:trHeight w:val="565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 w:rsidP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高基521表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资产情况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成人教育学院</w:t>
            </w:r>
          </w:p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国有资产管理处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现代教育技术中心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后勤管理处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图书馆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社科部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第一附属医院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第二附属医院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第三附属医院</w:t>
            </w:r>
          </w:p>
          <w:p w:rsidR="004D0D63" w:rsidRDefault="004D0D63" w:rsidP="004D0D63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附属中心医院</w:t>
            </w:r>
          </w:p>
          <w:p w:rsidR="004D0D63" w:rsidRPr="004D0D63" w:rsidRDefault="004D0D63" w:rsidP="004913C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附属人民医院</w:t>
            </w:r>
          </w:p>
        </w:tc>
      </w:tr>
      <w:tr w:rsidR="00F10A94" w:rsidTr="00B52308">
        <w:trPr>
          <w:trHeight w:val="1392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高基522表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信息化建设情况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现代教育技术中心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图书馆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研究生处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教务处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成人教育学院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科技处</w:t>
            </w:r>
          </w:p>
          <w:p w:rsidR="00342E9A" w:rsidRDefault="00342E9A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学生处</w:t>
            </w:r>
          </w:p>
          <w:p w:rsidR="00F10A94" w:rsidRDefault="00A935A2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 w:rsidR="00F10A94">
              <w:rPr>
                <w:rFonts w:ascii="仿宋_GB2312" w:hAnsi="仿宋_GB2312" w:cs="宋体" w:hint="eastAsia"/>
                <w:kern w:val="0"/>
                <w:sz w:val="24"/>
              </w:rPr>
              <w:t>财务处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国有资产管理处</w:t>
            </w:r>
          </w:p>
        </w:tc>
      </w:tr>
      <w:tr w:rsidR="00F10A94" w:rsidTr="00B52308">
        <w:trPr>
          <w:trHeight w:val="1392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高基931表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高基932表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专职辅导员分年龄、专业技术职务、学历情况</w:t>
            </w:r>
          </w:p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心理咨询工作人员情况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</w:tc>
      </w:tr>
    </w:tbl>
    <w:p w:rsidR="000A59B6" w:rsidRDefault="000A59B6" w:rsidP="00640D61"/>
    <w:sectPr w:rsidR="000A59B6" w:rsidSect="003B72A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0B" w:rsidRDefault="00D70E0B" w:rsidP="00C84043">
      <w:r>
        <w:separator/>
      </w:r>
    </w:p>
  </w:endnote>
  <w:endnote w:type="continuationSeparator" w:id="0">
    <w:p w:rsidR="00D70E0B" w:rsidRDefault="00D70E0B" w:rsidP="00C8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0B" w:rsidRDefault="00D70E0B" w:rsidP="00C84043">
      <w:r>
        <w:separator/>
      </w:r>
    </w:p>
  </w:footnote>
  <w:footnote w:type="continuationSeparator" w:id="0">
    <w:p w:rsidR="00D70E0B" w:rsidRDefault="00D70E0B" w:rsidP="00C8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043"/>
    <w:rsid w:val="00006C51"/>
    <w:rsid w:val="0005238A"/>
    <w:rsid w:val="000A59B6"/>
    <w:rsid w:val="00155231"/>
    <w:rsid w:val="00160A35"/>
    <w:rsid w:val="00183563"/>
    <w:rsid w:val="001848E7"/>
    <w:rsid w:val="001C42BD"/>
    <w:rsid w:val="002662FB"/>
    <w:rsid w:val="002854F7"/>
    <w:rsid w:val="002948D2"/>
    <w:rsid w:val="002F0F9C"/>
    <w:rsid w:val="00326836"/>
    <w:rsid w:val="00342E9A"/>
    <w:rsid w:val="003A5119"/>
    <w:rsid w:val="003A5964"/>
    <w:rsid w:val="003B72A8"/>
    <w:rsid w:val="003C67B3"/>
    <w:rsid w:val="004913CA"/>
    <w:rsid w:val="004D0D63"/>
    <w:rsid w:val="00525A87"/>
    <w:rsid w:val="0058460D"/>
    <w:rsid w:val="00590902"/>
    <w:rsid w:val="00640D61"/>
    <w:rsid w:val="006A35C3"/>
    <w:rsid w:val="006F707E"/>
    <w:rsid w:val="00706AC9"/>
    <w:rsid w:val="008951BE"/>
    <w:rsid w:val="009047E6"/>
    <w:rsid w:val="00912297"/>
    <w:rsid w:val="00912776"/>
    <w:rsid w:val="00986498"/>
    <w:rsid w:val="009967D3"/>
    <w:rsid w:val="00A46F22"/>
    <w:rsid w:val="00A935A2"/>
    <w:rsid w:val="00B51BAC"/>
    <w:rsid w:val="00B52308"/>
    <w:rsid w:val="00B72544"/>
    <w:rsid w:val="00B87CAA"/>
    <w:rsid w:val="00C84043"/>
    <w:rsid w:val="00CC53CF"/>
    <w:rsid w:val="00D37259"/>
    <w:rsid w:val="00D70E0B"/>
    <w:rsid w:val="00D8169B"/>
    <w:rsid w:val="00DC13F9"/>
    <w:rsid w:val="00E31436"/>
    <w:rsid w:val="00E64A46"/>
    <w:rsid w:val="00EA037E"/>
    <w:rsid w:val="00F10A94"/>
    <w:rsid w:val="00F22692"/>
    <w:rsid w:val="00F966A4"/>
    <w:rsid w:val="00F9752D"/>
    <w:rsid w:val="00FB1897"/>
    <w:rsid w:val="00FC45DD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0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郭兆红</dc:creator>
  <cp:keywords/>
  <dc:description/>
  <cp:lastModifiedBy>Administrator</cp:lastModifiedBy>
  <cp:revision>40</cp:revision>
  <cp:lastPrinted>2014-10-09T03:33:00Z</cp:lastPrinted>
  <dcterms:created xsi:type="dcterms:W3CDTF">2014-10-08T02:33:00Z</dcterms:created>
  <dcterms:modified xsi:type="dcterms:W3CDTF">2015-10-13T02:53:00Z</dcterms:modified>
</cp:coreProperties>
</file>